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D82" w:rsidRPr="00BE06DA" w:rsidRDefault="00261D82" w:rsidP="00261D82">
      <w:pPr>
        <w:spacing w:line="360" w:lineRule="auto"/>
        <w:contextualSpacing/>
        <w:jc w:val="center"/>
        <w:rPr>
          <w:rFonts w:ascii="黑体" w:eastAsia="黑体" w:hAnsi="黑体"/>
          <w:sz w:val="32"/>
          <w:szCs w:val="32"/>
        </w:rPr>
      </w:pPr>
      <w:r w:rsidRPr="00BE06DA">
        <w:rPr>
          <w:rFonts w:ascii="黑体" w:eastAsia="黑体" w:hAnsi="黑体" w:hint="eastAsia"/>
          <w:sz w:val="32"/>
          <w:szCs w:val="32"/>
        </w:rPr>
        <w:t>第</w:t>
      </w:r>
      <w:r w:rsidR="00D02FC0">
        <w:rPr>
          <w:rFonts w:ascii="黑体" w:eastAsia="黑体" w:hAnsi="黑体" w:hint="eastAsia"/>
          <w:sz w:val="32"/>
          <w:szCs w:val="32"/>
        </w:rPr>
        <w:t>十</w:t>
      </w:r>
      <w:r w:rsidRPr="00BE06DA">
        <w:rPr>
          <w:rFonts w:ascii="黑体" w:eastAsia="黑体" w:hAnsi="黑体" w:hint="eastAsia"/>
          <w:sz w:val="32"/>
          <w:szCs w:val="32"/>
        </w:rPr>
        <w:t>届“中绿杯”全国名优绿茶产品质量推选活动报名表</w:t>
      </w:r>
    </w:p>
    <w:tbl>
      <w:tblPr>
        <w:tblpPr w:leftFromText="180" w:rightFromText="180" w:vertAnchor="page" w:horzAnchor="margin" w:tblpXSpec="center" w:tblpY="2086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278"/>
        <w:gridCol w:w="1543"/>
        <w:gridCol w:w="1975"/>
        <w:gridCol w:w="1710"/>
        <w:gridCol w:w="2005"/>
      </w:tblGrid>
      <w:tr w:rsidR="00261D82" w:rsidTr="00612E1B">
        <w:trPr>
          <w:cantSplit/>
          <w:trHeight w:val="39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参评单位全称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（盖章）★</w:t>
            </w:r>
          </w:p>
        </w:tc>
        <w:tc>
          <w:tcPr>
            <w:tcW w:w="4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39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茶样名称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（品牌/茶名）</w:t>
            </w:r>
            <w:r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2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产品标准代号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559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参评单位地址★</w:t>
            </w:r>
          </w:p>
        </w:tc>
        <w:tc>
          <w:tcPr>
            <w:tcW w:w="2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   编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397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联系人姓名★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 务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邮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箱</w:t>
            </w:r>
            <w:r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419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  话★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 机★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传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真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707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茶样生产时间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（年/月）★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茶样原料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采摘地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（省/县）★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茶样生产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加工地</w:t>
            </w: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（省/县）★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Pr="00903AED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520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茶树品种★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有性/</w:t>
            </w:r>
            <w:r>
              <w:rPr>
                <w:rFonts w:ascii="宋体" w:hAnsi="宋体" w:hint="eastAsia"/>
                <w:szCs w:val="21"/>
              </w:rPr>
              <w:t>无性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手工/</w:t>
            </w:r>
            <w:r>
              <w:rPr>
                <w:rFonts w:ascii="宋体" w:hAnsi="宋体" w:hint="eastAsia"/>
                <w:szCs w:val="21"/>
              </w:rPr>
              <w:t>机制茶★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rPr>
                <w:rFonts w:ascii="宋体" w:hAnsi="宋体"/>
                <w:szCs w:val="21"/>
              </w:rPr>
            </w:pPr>
          </w:p>
        </w:tc>
      </w:tr>
      <w:tr w:rsidR="00261D82" w:rsidTr="00612E1B">
        <w:trPr>
          <w:cantSplit/>
          <w:trHeight w:val="558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茶样外形★</w:t>
            </w:r>
          </w:p>
        </w:tc>
        <w:tc>
          <w:tcPr>
            <w:tcW w:w="40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□卷曲       □扁形       □直条        □其它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（请注明）</w:t>
            </w:r>
          </w:p>
        </w:tc>
      </w:tr>
      <w:tr w:rsidR="00261D82" w:rsidTr="00612E1B">
        <w:trPr>
          <w:cantSplit/>
          <w:trHeight w:val="558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茶叶嫩度★</w:t>
            </w:r>
          </w:p>
        </w:tc>
        <w:tc>
          <w:tcPr>
            <w:tcW w:w="40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82" w:rsidRDefault="00261D82" w:rsidP="00612E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□单芽       □一芽一叶   □一芽二叶    □其它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（请注明）</w:t>
            </w:r>
          </w:p>
        </w:tc>
      </w:tr>
      <w:tr w:rsidR="00261D82" w:rsidTr="00612E1B">
        <w:trPr>
          <w:trHeight w:val="35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82" w:rsidRDefault="00261D82" w:rsidP="00612E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参评茶样简介（包括主要制作工序、品质特征、以往获奖情况等，</w:t>
            </w:r>
            <w:r>
              <w:rPr>
                <w:rFonts w:ascii="Times New Roman" w:hAnsi="Times New Roman" w:hint="eastAsia"/>
                <w:szCs w:val="21"/>
              </w:rPr>
              <w:t>字数不超过</w:t>
            </w:r>
            <w:r w:rsidRPr="00A91C84">
              <w:rPr>
                <w:rFonts w:ascii="Times New Roman" w:hAnsi="Times New Roman"/>
                <w:szCs w:val="21"/>
              </w:rPr>
              <w:t>500</w:t>
            </w:r>
            <w:r>
              <w:rPr>
                <w:rFonts w:ascii="Times New Roman" w:hAnsi="Times New Roman" w:hint="eastAsia"/>
                <w:szCs w:val="21"/>
              </w:rPr>
              <w:t>字，</w:t>
            </w:r>
            <w:r>
              <w:rPr>
                <w:rFonts w:ascii="宋体" w:hAnsi="宋体" w:hint="eastAsia"/>
                <w:szCs w:val="21"/>
              </w:rPr>
              <w:t>可另附纸张）</w:t>
            </w:r>
          </w:p>
          <w:p w:rsidR="00261D82" w:rsidRDefault="00261D82" w:rsidP="00612E1B">
            <w:pPr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61D82" w:rsidRDefault="00261D82" w:rsidP="00612E1B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</w:tc>
      </w:tr>
    </w:tbl>
    <w:p w:rsidR="00261D82" w:rsidRDefault="00261D82" w:rsidP="00261D82">
      <w:pPr>
        <w:spacing w:line="276" w:lineRule="auto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★为必填项，否则因参选申报信息资料不完善所导致的相关问题及后果，由申报单位自行负责。</w:t>
      </w:r>
    </w:p>
    <w:p w:rsidR="0011073D" w:rsidRPr="00261D82" w:rsidRDefault="00261D82" w:rsidP="00261D82">
      <w:pPr>
        <w:spacing w:line="276" w:lineRule="auto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请于</w:t>
      </w:r>
      <w:r w:rsidRPr="00A91C84">
        <w:rPr>
          <w:rFonts w:ascii="Times New Roman" w:hAnsi="Times New Roman" w:hint="eastAsia"/>
          <w:b/>
          <w:szCs w:val="21"/>
        </w:rPr>
        <w:t>20</w:t>
      </w:r>
      <w:r w:rsidR="00315B30">
        <w:rPr>
          <w:rFonts w:ascii="Times New Roman" w:hAnsi="Times New Roman"/>
          <w:b/>
          <w:szCs w:val="21"/>
        </w:rPr>
        <w:t>20</w:t>
      </w:r>
      <w:r>
        <w:rPr>
          <w:rFonts w:ascii="宋体" w:hAnsi="宋体" w:hint="eastAsia"/>
          <w:b/>
          <w:szCs w:val="21"/>
        </w:rPr>
        <w:t>年</w:t>
      </w:r>
      <w:r w:rsidRPr="00A91C84">
        <w:rPr>
          <w:rFonts w:ascii="Times New Roman" w:hAnsi="Times New Roman" w:hint="eastAsia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月</w:t>
      </w:r>
      <w:r w:rsidR="00EE07CA">
        <w:rPr>
          <w:rFonts w:ascii="Times New Roman" w:hAnsi="Times New Roman" w:hint="eastAsia"/>
          <w:b/>
          <w:szCs w:val="21"/>
        </w:rPr>
        <w:t>3</w:t>
      </w:r>
      <w:r w:rsidR="00EE07CA">
        <w:rPr>
          <w:rFonts w:ascii="Times New Roman" w:hAnsi="Times New Roman"/>
          <w:b/>
          <w:szCs w:val="21"/>
        </w:rPr>
        <w:t>0</w:t>
      </w:r>
      <w:bookmarkStart w:id="0" w:name="_GoBack"/>
      <w:bookmarkEnd w:id="0"/>
      <w:r>
        <w:rPr>
          <w:rFonts w:ascii="宋体" w:hAnsi="宋体" w:hint="eastAsia"/>
          <w:b/>
          <w:szCs w:val="21"/>
        </w:rPr>
        <w:t>日前将参评报名表、茶样一同邮寄至</w:t>
      </w:r>
      <w:r w:rsidRPr="00DC20BB">
        <w:rPr>
          <w:rFonts w:ascii="宋体" w:hAnsi="宋体" w:hint="eastAsia"/>
          <w:b/>
          <w:szCs w:val="21"/>
        </w:rPr>
        <w:t>宁波茶文化促进会（浙江省宁波市江北区槐树路</w:t>
      </w:r>
      <w:r w:rsidRPr="00A91C84">
        <w:rPr>
          <w:rFonts w:ascii="Times New Roman" w:hAnsi="Times New Roman" w:hint="eastAsia"/>
          <w:b/>
          <w:szCs w:val="21"/>
        </w:rPr>
        <w:t>77</w:t>
      </w:r>
      <w:r w:rsidRPr="00DC20BB">
        <w:rPr>
          <w:rFonts w:ascii="宋体" w:hAnsi="宋体" w:hint="eastAsia"/>
          <w:b/>
          <w:szCs w:val="21"/>
        </w:rPr>
        <w:t>号），收件人：周海珍</w:t>
      </w:r>
      <w:r>
        <w:rPr>
          <w:rFonts w:ascii="宋体" w:hAnsi="宋体" w:hint="eastAsia"/>
          <w:b/>
          <w:szCs w:val="21"/>
        </w:rPr>
        <w:t>，</w:t>
      </w:r>
      <w:r w:rsidRPr="00DC20BB">
        <w:rPr>
          <w:rFonts w:ascii="宋体" w:hAnsi="宋体" w:hint="eastAsia"/>
          <w:b/>
          <w:szCs w:val="21"/>
        </w:rPr>
        <w:t>联系电话：</w:t>
      </w:r>
      <w:r w:rsidRPr="00A91C84">
        <w:rPr>
          <w:rFonts w:ascii="Times New Roman" w:hAnsi="Times New Roman" w:hint="eastAsia"/>
          <w:b/>
          <w:szCs w:val="21"/>
        </w:rPr>
        <w:t>0574</w:t>
      </w:r>
      <w:r w:rsidRPr="00DC20BB">
        <w:rPr>
          <w:rFonts w:ascii="宋体" w:hAnsi="宋体" w:hint="eastAsia"/>
          <w:b/>
          <w:szCs w:val="21"/>
        </w:rPr>
        <w:t>-</w:t>
      </w:r>
      <w:r w:rsidRPr="00A91C84">
        <w:rPr>
          <w:rFonts w:ascii="Times New Roman" w:hAnsi="Times New Roman" w:hint="eastAsia"/>
          <w:b/>
          <w:szCs w:val="21"/>
        </w:rPr>
        <w:t>87661187</w:t>
      </w:r>
      <w:r>
        <w:rPr>
          <w:rFonts w:ascii="宋体" w:hAnsi="宋体" w:hint="eastAsia"/>
          <w:b/>
          <w:szCs w:val="21"/>
        </w:rPr>
        <w:t>。</w:t>
      </w:r>
    </w:p>
    <w:sectPr w:rsidR="0011073D" w:rsidRPr="00261D82" w:rsidSect="00D02FC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2F0" w:rsidRDefault="008322F0" w:rsidP="00EE07CA">
      <w:r>
        <w:separator/>
      </w:r>
    </w:p>
  </w:endnote>
  <w:endnote w:type="continuationSeparator" w:id="0">
    <w:p w:rsidR="008322F0" w:rsidRDefault="008322F0" w:rsidP="00EE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2F0" w:rsidRDefault="008322F0" w:rsidP="00EE07CA">
      <w:r>
        <w:separator/>
      </w:r>
    </w:p>
  </w:footnote>
  <w:footnote w:type="continuationSeparator" w:id="0">
    <w:p w:rsidR="008322F0" w:rsidRDefault="008322F0" w:rsidP="00EE0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D82"/>
    <w:rsid w:val="0011073D"/>
    <w:rsid w:val="0024666D"/>
    <w:rsid w:val="00261D82"/>
    <w:rsid w:val="00315B30"/>
    <w:rsid w:val="004F0B35"/>
    <w:rsid w:val="008322F0"/>
    <w:rsid w:val="00D02FC0"/>
    <w:rsid w:val="00E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9D66C"/>
  <w15:docId w15:val="{9E7D529B-4EC6-4F97-9B0D-010EFFE0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D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7C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7C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F2A3-FF7E-4BC5-B51D-43583523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>Sky123.Org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admin</cp:lastModifiedBy>
  <cp:revision>4</cp:revision>
  <dcterms:created xsi:type="dcterms:W3CDTF">2018-01-04T02:59:00Z</dcterms:created>
  <dcterms:modified xsi:type="dcterms:W3CDTF">2020-01-20T08:29:00Z</dcterms:modified>
</cp:coreProperties>
</file>